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B4" w:rsidRDefault="00564FB4" w:rsidP="002F3D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2F3D5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إنظار المعسر أو وضع الدين عنه</w:t>
      </w:r>
    </w:p>
    <w:p w:rsidR="00564FB4" w:rsidRDefault="00564FB4" w:rsidP="00564F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64FB4" w:rsidRDefault="00564FB4" w:rsidP="00564F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ينجيه الله من كرب يوم القيامة فلينفس عن معسر ، أو يضع عنه</w:t>
      </w:r>
    </w:p>
    <w:p w:rsidR="00543C61" w:rsidRPr="002F3D54" w:rsidRDefault="00564FB4" w:rsidP="002F3D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43C61" w:rsidRPr="002F3D54" w:rsidSect="00652A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2F3D54"/>
    <w:rsid w:val="00543C61"/>
    <w:rsid w:val="00564FB4"/>
    <w:rsid w:val="00B41C37"/>
    <w:rsid w:val="00BE7010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DB49"/>
  <w15:docId w15:val="{BD726377-F186-4309-B950-F3073399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543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2017-04-30T08:36:00Z</dcterms:modified>
</cp:coreProperties>
</file>